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5" w:rsidRPr="00376A0C" w:rsidRDefault="009025C8" w:rsidP="00C53D13">
      <w:pPr>
        <w:spacing w:before="120"/>
        <w:rPr>
          <w:sz w:val="24"/>
          <w:szCs w:val="24"/>
        </w:rPr>
      </w:pPr>
      <w:r w:rsidRPr="009025C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55pt;margin-top:7.2pt;width:422.25pt;height:66.5pt;z-index:251658240" o:allowincell="f" filled="f" stroked="f">
            <v:textbox style="mso-next-textbox:#_x0000_s1026">
              <w:txbxContent>
                <w:p w:rsidR="000F6CBE" w:rsidRDefault="000F6CBE" w:rsidP="000F6CBE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991351" w:rsidRDefault="00B55CB5" w:rsidP="000F6CBE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B55CB5" w:rsidRPr="00DE5CDA" w:rsidRDefault="00B55CB5" w:rsidP="00B55CB5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B55CB5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55CB5" w:rsidRPr="00DE5CDA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9135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48252</wp:posOffset>
            </wp:positionH>
            <wp:positionV relativeFrom="paragraph">
              <wp:posOffset>33495</wp:posOffset>
            </wp:positionV>
            <wp:extent cx="1161568" cy="1076445"/>
            <wp:effectExtent l="19050" t="0" r="482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68" cy="107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CB5">
        <w:t xml:space="preserve">        </w:t>
      </w:r>
    </w:p>
    <w:p w:rsidR="00B55CB5" w:rsidRPr="00376A0C" w:rsidRDefault="00B55CB5" w:rsidP="00B55CB5">
      <w:pPr>
        <w:spacing w:before="120"/>
        <w:jc w:val="center"/>
        <w:rPr>
          <w:b/>
          <w:sz w:val="24"/>
          <w:szCs w:val="24"/>
        </w:rPr>
      </w:pPr>
    </w:p>
    <w:p w:rsidR="0026414D" w:rsidRPr="00376A0C" w:rsidRDefault="0026414D" w:rsidP="00B55CB5">
      <w:pPr>
        <w:spacing w:before="120"/>
        <w:jc w:val="center"/>
        <w:rPr>
          <w:b/>
          <w:sz w:val="24"/>
          <w:szCs w:val="24"/>
        </w:rPr>
      </w:pPr>
    </w:p>
    <w:p w:rsidR="00397AC0" w:rsidRDefault="00397AC0" w:rsidP="000F6CBE">
      <w:pPr>
        <w:spacing w:before="120"/>
        <w:jc w:val="right"/>
        <w:rPr>
          <w:b/>
          <w:sz w:val="24"/>
          <w:szCs w:val="24"/>
          <w:u w:val="single"/>
        </w:rPr>
      </w:pPr>
    </w:p>
    <w:p w:rsidR="00E3165A" w:rsidRPr="00376A0C" w:rsidRDefault="00E3165A" w:rsidP="000F6CBE">
      <w:pPr>
        <w:spacing w:before="120"/>
        <w:jc w:val="right"/>
        <w:rPr>
          <w:b/>
          <w:sz w:val="24"/>
          <w:szCs w:val="24"/>
          <w:u w:val="single"/>
        </w:rPr>
      </w:pPr>
      <w:r w:rsidRPr="00376A0C">
        <w:rPr>
          <w:b/>
          <w:sz w:val="24"/>
          <w:szCs w:val="24"/>
          <w:u w:val="single"/>
        </w:rPr>
        <w:t xml:space="preserve">В ПРОФСОЮЗНЫЙ УГОЛОК                    </w:t>
      </w:r>
      <w:r w:rsidR="00B55CB5" w:rsidRPr="00376A0C">
        <w:rPr>
          <w:b/>
          <w:sz w:val="24"/>
          <w:szCs w:val="24"/>
          <w:u w:val="single"/>
        </w:rPr>
        <w:t xml:space="preserve">              </w:t>
      </w:r>
    </w:p>
    <w:p w:rsidR="000F6CBE" w:rsidRPr="00376A0C" w:rsidRDefault="00B55CB5" w:rsidP="00991351">
      <w:pPr>
        <w:spacing w:before="120"/>
        <w:jc w:val="center"/>
        <w:rPr>
          <w:b/>
          <w:sz w:val="24"/>
          <w:szCs w:val="24"/>
        </w:rPr>
      </w:pPr>
      <w:r w:rsidRPr="00376A0C">
        <w:rPr>
          <w:b/>
          <w:sz w:val="24"/>
          <w:szCs w:val="24"/>
        </w:rPr>
        <w:t xml:space="preserve">   </w:t>
      </w:r>
      <w:r w:rsidR="00EF073E" w:rsidRPr="00376A0C">
        <w:rPr>
          <w:b/>
          <w:sz w:val="24"/>
          <w:szCs w:val="24"/>
        </w:rPr>
        <w:t xml:space="preserve"> </w:t>
      </w:r>
    </w:p>
    <w:p w:rsidR="0088661A" w:rsidRDefault="00EF073E" w:rsidP="00376A0C">
      <w:pPr>
        <w:spacing w:before="120"/>
        <w:jc w:val="center"/>
        <w:rPr>
          <w:b/>
          <w:sz w:val="36"/>
          <w:szCs w:val="36"/>
        </w:rPr>
      </w:pPr>
      <w:r w:rsidRPr="00376A0C">
        <w:rPr>
          <w:b/>
          <w:sz w:val="24"/>
          <w:szCs w:val="24"/>
        </w:rPr>
        <w:t xml:space="preserve"> </w:t>
      </w:r>
      <w:r w:rsidRPr="0088661A">
        <w:rPr>
          <w:b/>
          <w:sz w:val="36"/>
          <w:szCs w:val="36"/>
        </w:rPr>
        <w:t>И</w:t>
      </w:r>
      <w:r w:rsidR="00B55CB5" w:rsidRPr="0088661A">
        <w:rPr>
          <w:b/>
          <w:sz w:val="36"/>
          <w:szCs w:val="36"/>
        </w:rPr>
        <w:t>нформационный листок «</w:t>
      </w:r>
      <w:r w:rsidRPr="0088661A">
        <w:rPr>
          <w:b/>
          <w:sz w:val="36"/>
          <w:szCs w:val="36"/>
        </w:rPr>
        <w:t>Профсоюз помог</w:t>
      </w:r>
      <w:r w:rsidR="00B55CB5" w:rsidRPr="0088661A">
        <w:rPr>
          <w:b/>
          <w:sz w:val="36"/>
          <w:szCs w:val="36"/>
        </w:rPr>
        <w:t xml:space="preserve">». </w:t>
      </w:r>
    </w:p>
    <w:p w:rsidR="00867495" w:rsidRPr="0088661A" w:rsidRDefault="00B55CB5" w:rsidP="00376A0C">
      <w:pPr>
        <w:spacing w:before="120"/>
        <w:jc w:val="center"/>
        <w:rPr>
          <w:b/>
          <w:sz w:val="36"/>
          <w:szCs w:val="36"/>
        </w:rPr>
      </w:pPr>
      <w:r w:rsidRPr="0088661A">
        <w:rPr>
          <w:b/>
          <w:sz w:val="36"/>
          <w:szCs w:val="36"/>
        </w:rPr>
        <w:t xml:space="preserve">Выпуск № </w:t>
      </w:r>
      <w:r w:rsidR="00732120" w:rsidRPr="0088661A">
        <w:rPr>
          <w:b/>
          <w:sz w:val="36"/>
          <w:szCs w:val="36"/>
        </w:rPr>
        <w:t>8</w:t>
      </w:r>
      <w:r w:rsidR="00D84F45" w:rsidRPr="0088661A">
        <w:rPr>
          <w:b/>
          <w:sz w:val="36"/>
          <w:szCs w:val="36"/>
        </w:rPr>
        <w:t xml:space="preserve">  </w:t>
      </w:r>
      <w:r w:rsidR="00732120" w:rsidRPr="0088661A">
        <w:rPr>
          <w:b/>
          <w:sz w:val="36"/>
          <w:szCs w:val="36"/>
        </w:rPr>
        <w:t>май</w:t>
      </w:r>
      <w:r w:rsidR="00944B55" w:rsidRPr="0088661A">
        <w:rPr>
          <w:b/>
          <w:sz w:val="36"/>
          <w:szCs w:val="36"/>
        </w:rPr>
        <w:t xml:space="preserve"> </w:t>
      </w:r>
      <w:r w:rsidR="00D84F45" w:rsidRPr="0088661A">
        <w:rPr>
          <w:b/>
          <w:sz w:val="36"/>
          <w:szCs w:val="36"/>
        </w:rPr>
        <w:t>2017</w:t>
      </w:r>
      <w:r w:rsidRPr="0088661A">
        <w:rPr>
          <w:b/>
          <w:sz w:val="36"/>
          <w:szCs w:val="36"/>
        </w:rPr>
        <w:t xml:space="preserve"> г.</w:t>
      </w:r>
    </w:p>
    <w:p w:rsidR="0088661A" w:rsidRPr="00397AC0" w:rsidRDefault="0088661A" w:rsidP="002B3E28">
      <w:pPr>
        <w:rPr>
          <w:b/>
          <w:color w:val="365F91" w:themeColor="accent1" w:themeShade="BF"/>
          <w:sz w:val="32"/>
          <w:szCs w:val="32"/>
        </w:rPr>
      </w:pPr>
    </w:p>
    <w:p w:rsidR="00732120" w:rsidRPr="00397AC0" w:rsidRDefault="002B3E28" w:rsidP="00732120">
      <w:pPr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О</w:t>
      </w:r>
      <w:r w:rsidR="00732120" w:rsidRPr="00397AC0">
        <w:rPr>
          <w:b/>
          <w:color w:val="365F91" w:themeColor="accent1" w:themeShade="BF"/>
          <w:sz w:val="32"/>
          <w:szCs w:val="32"/>
        </w:rPr>
        <w:t>тказ Пенсионного фонда в назначении досрочной педагогической пенсии можно оспорить в течение 3-х  лет, даже если на момент обращения в суд работник</w:t>
      </w:r>
      <w:r w:rsidR="00816952">
        <w:rPr>
          <w:b/>
          <w:color w:val="365F91" w:themeColor="accent1" w:themeShade="BF"/>
          <w:sz w:val="32"/>
          <w:szCs w:val="32"/>
        </w:rPr>
        <w:t>у</w:t>
      </w:r>
      <w:r w:rsidR="00732120" w:rsidRPr="00397AC0">
        <w:rPr>
          <w:b/>
          <w:color w:val="365F91" w:themeColor="accent1" w:themeShade="BF"/>
          <w:sz w:val="32"/>
          <w:szCs w:val="32"/>
        </w:rPr>
        <w:t xml:space="preserve"> уже </w:t>
      </w:r>
      <w:r w:rsidR="00816952">
        <w:rPr>
          <w:b/>
          <w:color w:val="365F91" w:themeColor="accent1" w:themeShade="BF"/>
          <w:sz w:val="32"/>
          <w:szCs w:val="32"/>
        </w:rPr>
        <w:t>назначена пенсия.</w:t>
      </w:r>
    </w:p>
    <w:p w:rsidR="00732120" w:rsidRDefault="00732120" w:rsidP="00AC0307">
      <w:pPr>
        <w:jc w:val="both"/>
        <w:rPr>
          <w:b/>
          <w:sz w:val="26"/>
          <w:szCs w:val="26"/>
        </w:rPr>
      </w:pPr>
      <w:r>
        <w:rPr>
          <w:b/>
          <w:color w:val="365F91" w:themeColor="accent1" w:themeShade="BF"/>
          <w:sz w:val="24"/>
          <w:szCs w:val="24"/>
        </w:rPr>
        <w:t xml:space="preserve"> </w:t>
      </w:r>
    </w:p>
    <w:p w:rsidR="00816952" w:rsidRDefault="00732120" w:rsidP="00816952">
      <w:pPr>
        <w:ind w:firstLine="709"/>
        <w:jc w:val="both"/>
        <w:rPr>
          <w:sz w:val="28"/>
          <w:szCs w:val="28"/>
        </w:rPr>
      </w:pPr>
      <w:r w:rsidRPr="00397AC0">
        <w:rPr>
          <w:sz w:val="28"/>
          <w:szCs w:val="28"/>
        </w:rPr>
        <w:t>Зимой  2017</w:t>
      </w:r>
      <w:r w:rsidR="00050771">
        <w:rPr>
          <w:sz w:val="28"/>
          <w:szCs w:val="28"/>
        </w:rPr>
        <w:t xml:space="preserve"> года в краевой комитет П</w:t>
      </w:r>
      <w:r w:rsidR="00991351" w:rsidRPr="00397AC0">
        <w:rPr>
          <w:sz w:val="28"/>
          <w:szCs w:val="28"/>
        </w:rPr>
        <w:t xml:space="preserve">рофсоюза обратилась </w:t>
      </w:r>
      <w:r w:rsidR="00816952">
        <w:rPr>
          <w:sz w:val="28"/>
          <w:szCs w:val="28"/>
        </w:rPr>
        <w:t xml:space="preserve">М., </w:t>
      </w:r>
      <w:r w:rsidR="00050771">
        <w:rPr>
          <w:sz w:val="28"/>
          <w:szCs w:val="28"/>
        </w:rPr>
        <w:t>член П</w:t>
      </w:r>
      <w:r w:rsidR="00991351" w:rsidRPr="00397AC0">
        <w:rPr>
          <w:sz w:val="28"/>
          <w:szCs w:val="28"/>
        </w:rPr>
        <w:t>рофсоюза</w:t>
      </w:r>
      <w:r w:rsidR="00816952">
        <w:rPr>
          <w:sz w:val="28"/>
          <w:szCs w:val="28"/>
        </w:rPr>
        <w:t xml:space="preserve">, </w:t>
      </w:r>
      <w:r w:rsidRPr="00397AC0">
        <w:rPr>
          <w:sz w:val="28"/>
          <w:szCs w:val="28"/>
        </w:rPr>
        <w:t>учитель начальных классов</w:t>
      </w:r>
      <w:r w:rsidR="00816952">
        <w:rPr>
          <w:sz w:val="28"/>
          <w:szCs w:val="28"/>
        </w:rPr>
        <w:t xml:space="preserve"> одной из  средних  школ</w:t>
      </w:r>
      <w:r w:rsidRPr="00397AC0">
        <w:rPr>
          <w:sz w:val="28"/>
          <w:szCs w:val="28"/>
        </w:rPr>
        <w:t xml:space="preserve"> Читинского района</w:t>
      </w:r>
      <w:r w:rsidR="00816952">
        <w:rPr>
          <w:sz w:val="28"/>
          <w:szCs w:val="28"/>
        </w:rPr>
        <w:t xml:space="preserve">, </w:t>
      </w:r>
      <w:r w:rsidRPr="00397AC0">
        <w:rPr>
          <w:sz w:val="28"/>
          <w:szCs w:val="28"/>
        </w:rPr>
        <w:t xml:space="preserve"> </w:t>
      </w:r>
      <w:r w:rsidR="00AC0307" w:rsidRPr="00397AC0">
        <w:rPr>
          <w:sz w:val="28"/>
          <w:szCs w:val="28"/>
        </w:rPr>
        <w:t xml:space="preserve"> с просьбой </w:t>
      </w:r>
      <w:r w:rsidR="00991351" w:rsidRPr="00397AC0">
        <w:rPr>
          <w:sz w:val="28"/>
          <w:szCs w:val="28"/>
        </w:rPr>
        <w:t xml:space="preserve"> оказать   юридическую  помощь в судебном ос</w:t>
      </w:r>
      <w:r w:rsidR="00AC0307" w:rsidRPr="00397AC0">
        <w:rPr>
          <w:sz w:val="28"/>
          <w:szCs w:val="28"/>
        </w:rPr>
        <w:t>паривании Решения руководителя Управления Пенсионного фонда, которым ей было отказано в назначении пенсии как педагогическому работнику</w:t>
      </w:r>
      <w:r w:rsidR="00816952">
        <w:rPr>
          <w:sz w:val="28"/>
          <w:szCs w:val="28"/>
        </w:rPr>
        <w:t xml:space="preserve">   по причине </w:t>
      </w:r>
      <w:r w:rsidR="00951CA0" w:rsidRPr="00397AC0">
        <w:rPr>
          <w:sz w:val="28"/>
          <w:szCs w:val="28"/>
        </w:rPr>
        <w:t>исключ</w:t>
      </w:r>
      <w:r w:rsidR="00816952">
        <w:rPr>
          <w:sz w:val="28"/>
          <w:szCs w:val="28"/>
        </w:rPr>
        <w:t xml:space="preserve">ения </w:t>
      </w:r>
      <w:r w:rsidR="00951CA0" w:rsidRPr="00397AC0">
        <w:rPr>
          <w:sz w:val="28"/>
          <w:szCs w:val="28"/>
        </w:rPr>
        <w:t xml:space="preserve"> из </w:t>
      </w:r>
      <w:r w:rsidR="00AC0307" w:rsidRPr="00397AC0">
        <w:rPr>
          <w:sz w:val="28"/>
          <w:szCs w:val="28"/>
        </w:rPr>
        <w:t xml:space="preserve">стажа </w:t>
      </w:r>
      <w:r w:rsidR="00816952">
        <w:rPr>
          <w:sz w:val="28"/>
          <w:szCs w:val="28"/>
        </w:rPr>
        <w:t xml:space="preserve">курсов </w:t>
      </w:r>
      <w:r w:rsidR="00AC0307" w:rsidRPr="00397AC0">
        <w:rPr>
          <w:sz w:val="28"/>
          <w:szCs w:val="28"/>
        </w:rPr>
        <w:t xml:space="preserve"> повышения квалификации</w:t>
      </w:r>
      <w:r w:rsidR="007B37C4">
        <w:rPr>
          <w:sz w:val="28"/>
          <w:szCs w:val="28"/>
        </w:rPr>
        <w:t xml:space="preserve">. </w:t>
      </w:r>
    </w:p>
    <w:p w:rsidR="00732120" w:rsidRPr="00397AC0" w:rsidRDefault="007B37C4" w:rsidP="00816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32120" w:rsidRPr="00397AC0">
        <w:rPr>
          <w:sz w:val="28"/>
          <w:szCs w:val="28"/>
        </w:rPr>
        <w:t xml:space="preserve">а момент обращения в Профсоюз педагог </w:t>
      </w:r>
      <w:r>
        <w:rPr>
          <w:sz w:val="28"/>
          <w:szCs w:val="28"/>
        </w:rPr>
        <w:t xml:space="preserve">уже «переработала» </w:t>
      </w:r>
      <w:r w:rsidR="00816952">
        <w:rPr>
          <w:sz w:val="28"/>
          <w:szCs w:val="28"/>
        </w:rPr>
        <w:t xml:space="preserve">исключенный  период и получала пенсию.  </w:t>
      </w:r>
    </w:p>
    <w:p w:rsidR="0088661A" w:rsidRPr="00397AC0" w:rsidRDefault="00AC0307" w:rsidP="0088661A">
      <w:pPr>
        <w:ind w:firstLine="709"/>
        <w:jc w:val="both"/>
        <w:rPr>
          <w:sz w:val="28"/>
          <w:szCs w:val="28"/>
        </w:rPr>
      </w:pPr>
      <w:r w:rsidRPr="00397AC0">
        <w:rPr>
          <w:sz w:val="28"/>
          <w:szCs w:val="28"/>
        </w:rPr>
        <w:t xml:space="preserve"> </w:t>
      </w:r>
      <w:r w:rsidR="00732120" w:rsidRPr="00397AC0">
        <w:rPr>
          <w:sz w:val="28"/>
          <w:szCs w:val="28"/>
        </w:rPr>
        <w:t>Краевой комитет Профсоюза</w:t>
      </w:r>
      <w:r w:rsidR="002B3E28">
        <w:rPr>
          <w:sz w:val="28"/>
          <w:szCs w:val="28"/>
        </w:rPr>
        <w:t xml:space="preserve"> не только </w:t>
      </w:r>
      <w:r w:rsidR="00732120" w:rsidRPr="00397AC0">
        <w:rPr>
          <w:sz w:val="28"/>
          <w:szCs w:val="28"/>
        </w:rPr>
        <w:t xml:space="preserve"> оказал юридическую помощь в составлении искового заявления, </w:t>
      </w:r>
      <w:r w:rsidR="002B3E28">
        <w:rPr>
          <w:sz w:val="28"/>
          <w:szCs w:val="28"/>
        </w:rPr>
        <w:t xml:space="preserve">но и </w:t>
      </w:r>
      <w:r w:rsidR="0088661A" w:rsidRPr="00397AC0">
        <w:rPr>
          <w:sz w:val="28"/>
          <w:szCs w:val="28"/>
        </w:rPr>
        <w:t xml:space="preserve"> </w:t>
      </w:r>
      <w:r w:rsidR="00732120" w:rsidRPr="00397AC0">
        <w:rPr>
          <w:sz w:val="28"/>
          <w:szCs w:val="28"/>
        </w:rPr>
        <w:t>представ</w:t>
      </w:r>
      <w:r w:rsidR="0088661A" w:rsidRPr="00397AC0">
        <w:rPr>
          <w:sz w:val="28"/>
          <w:szCs w:val="28"/>
        </w:rPr>
        <w:t xml:space="preserve">лял </w:t>
      </w:r>
      <w:r w:rsidR="00732120" w:rsidRPr="00397AC0">
        <w:rPr>
          <w:sz w:val="28"/>
          <w:szCs w:val="28"/>
        </w:rPr>
        <w:t xml:space="preserve"> интерес</w:t>
      </w:r>
      <w:r w:rsidR="00816952">
        <w:rPr>
          <w:sz w:val="28"/>
          <w:szCs w:val="28"/>
        </w:rPr>
        <w:t xml:space="preserve">ы </w:t>
      </w:r>
      <w:r w:rsidR="00732120" w:rsidRPr="00397AC0">
        <w:rPr>
          <w:sz w:val="28"/>
          <w:szCs w:val="28"/>
        </w:rPr>
        <w:t>педагога в Центральном  районном суде</w:t>
      </w:r>
      <w:r w:rsidR="0088661A" w:rsidRPr="00397AC0">
        <w:rPr>
          <w:sz w:val="28"/>
          <w:szCs w:val="28"/>
        </w:rPr>
        <w:t xml:space="preserve"> г</w:t>
      </w:r>
      <w:proofErr w:type="gramStart"/>
      <w:r w:rsidR="0088661A" w:rsidRPr="00397AC0">
        <w:rPr>
          <w:sz w:val="28"/>
          <w:szCs w:val="28"/>
        </w:rPr>
        <w:t>.Ч</w:t>
      </w:r>
      <w:proofErr w:type="gramEnd"/>
      <w:r w:rsidR="0088661A" w:rsidRPr="00397AC0">
        <w:rPr>
          <w:sz w:val="28"/>
          <w:szCs w:val="28"/>
        </w:rPr>
        <w:t>ита</w:t>
      </w:r>
      <w:r w:rsidR="00732120" w:rsidRPr="00397AC0">
        <w:rPr>
          <w:sz w:val="28"/>
          <w:szCs w:val="28"/>
        </w:rPr>
        <w:t>.</w:t>
      </w:r>
    </w:p>
    <w:p w:rsidR="00397AC0" w:rsidRDefault="00AC0307" w:rsidP="0088661A">
      <w:pPr>
        <w:ind w:left="142" w:firstLine="567"/>
        <w:jc w:val="both"/>
        <w:rPr>
          <w:sz w:val="28"/>
          <w:szCs w:val="28"/>
        </w:rPr>
      </w:pPr>
      <w:r w:rsidRPr="00397AC0">
        <w:rPr>
          <w:sz w:val="28"/>
          <w:szCs w:val="28"/>
        </w:rPr>
        <w:t xml:space="preserve">В </w:t>
      </w:r>
      <w:r w:rsidR="0088661A" w:rsidRPr="00397AC0">
        <w:rPr>
          <w:sz w:val="28"/>
          <w:szCs w:val="28"/>
        </w:rPr>
        <w:t>апреле  2017</w:t>
      </w:r>
      <w:r w:rsidRPr="00397AC0">
        <w:rPr>
          <w:sz w:val="28"/>
          <w:szCs w:val="28"/>
        </w:rPr>
        <w:t xml:space="preserve"> года </w:t>
      </w:r>
      <w:r w:rsidR="006F7268" w:rsidRPr="00397AC0">
        <w:rPr>
          <w:sz w:val="28"/>
          <w:szCs w:val="28"/>
        </w:rPr>
        <w:t xml:space="preserve">решением </w:t>
      </w:r>
      <w:r w:rsidR="0088661A" w:rsidRPr="00397AC0">
        <w:rPr>
          <w:sz w:val="28"/>
          <w:szCs w:val="28"/>
        </w:rPr>
        <w:t xml:space="preserve">суда </w:t>
      </w:r>
      <w:r w:rsidR="006F7268" w:rsidRPr="00397AC0">
        <w:rPr>
          <w:sz w:val="28"/>
          <w:szCs w:val="28"/>
        </w:rPr>
        <w:t xml:space="preserve">исковые требования педагога </w:t>
      </w:r>
      <w:r w:rsidR="00816952">
        <w:rPr>
          <w:sz w:val="28"/>
          <w:szCs w:val="28"/>
        </w:rPr>
        <w:t xml:space="preserve">были </w:t>
      </w:r>
      <w:r w:rsidRPr="00397AC0">
        <w:rPr>
          <w:sz w:val="28"/>
          <w:szCs w:val="28"/>
        </w:rPr>
        <w:t>удовлетвор</w:t>
      </w:r>
      <w:r w:rsidR="006F7268" w:rsidRPr="00397AC0">
        <w:rPr>
          <w:sz w:val="28"/>
          <w:szCs w:val="28"/>
        </w:rPr>
        <w:t>ены  в полном объеме</w:t>
      </w:r>
      <w:r w:rsidR="00397AC0">
        <w:rPr>
          <w:sz w:val="28"/>
          <w:szCs w:val="28"/>
        </w:rPr>
        <w:t>.</w:t>
      </w:r>
    </w:p>
    <w:p w:rsidR="0088661A" w:rsidRPr="00397AC0" w:rsidRDefault="00397AC0" w:rsidP="0088661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8661A" w:rsidRPr="00397AC0">
        <w:rPr>
          <w:sz w:val="28"/>
          <w:szCs w:val="28"/>
        </w:rPr>
        <w:t>уд обязал Пенсионный фонд назначить пенсию с момента первичного обращения за назначением пенсии и включил в льготный стаж</w:t>
      </w:r>
      <w:r w:rsidR="00816952">
        <w:rPr>
          <w:sz w:val="28"/>
          <w:szCs w:val="28"/>
        </w:rPr>
        <w:t xml:space="preserve"> педагога </w:t>
      </w:r>
      <w:r w:rsidR="0088661A" w:rsidRPr="00397AC0">
        <w:rPr>
          <w:sz w:val="28"/>
          <w:szCs w:val="28"/>
        </w:rPr>
        <w:t xml:space="preserve"> </w:t>
      </w:r>
      <w:r w:rsidR="006F7268" w:rsidRPr="00397AC0">
        <w:rPr>
          <w:sz w:val="28"/>
          <w:szCs w:val="28"/>
        </w:rPr>
        <w:t>курс</w:t>
      </w:r>
      <w:r w:rsidR="0088661A" w:rsidRPr="00397AC0">
        <w:rPr>
          <w:sz w:val="28"/>
          <w:szCs w:val="28"/>
        </w:rPr>
        <w:t>ы повышения квалификации.</w:t>
      </w:r>
    </w:p>
    <w:p w:rsidR="00E47809" w:rsidRPr="00397AC0" w:rsidRDefault="0088661A" w:rsidP="00816952">
      <w:pPr>
        <w:ind w:left="142" w:firstLine="567"/>
        <w:jc w:val="both"/>
        <w:rPr>
          <w:sz w:val="28"/>
          <w:szCs w:val="28"/>
        </w:rPr>
      </w:pPr>
      <w:r w:rsidRPr="00397AC0">
        <w:rPr>
          <w:sz w:val="28"/>
          <w:szCs w:val="28"/>
        </w:rPr>
        <w:t>Решение суда вступило в законную силу.</w:t>
      </w:r>
      <w:r w:rsidR="00816952">
        <w:rPr>
          <w:sz w:val="28"/>
          <w:szCs w:val="28"/>
        </w:rPr>
        <w:t xml:space="preserve"> </w:t>
      </w:r>
      <w:r w:rsidRPr="00397AC0">
        <w:rPr>
          <w:sz w:val="28"/>
          <w:szCs w:val="28"/>
        </w:rPr>
        <w:t>П</w:t>
      </w:r>
      <w:r w:rsidR="00E47809" w:rsidRPr="00397AC0">
        <w:rPr>
          <w:sz w:val="28"/>
          <w:szCs w:val="28"/>
        </w:rPr>
        <w:t>едагогу будет произведен  перерасчёт пенсии</w:t>
      </w:r>
      <w:r w:rsidRPr="00397AC0">
        <w:rPr>
          <w:sz w:val="28"/>
          <w:szCs w:val="28"/>
        </w:rPr>
        <w:t>.</w:t>
      </w:r>
    </w:p>
    <w:p w:rsidR="0088661A" w:rsidRPr="00397AC0" w:rsidRDefault="0088661A" w:rsidP="0088661A">
      <w:pPr>
        <w:ind w:left="142" w:firstLine="567"/>
        <w:jc w:val="both"/>
        <w:rPr>
          <w:b/>
          <w:sz w:val="28"/>
          <w:szCs w:val="28"/>
        </w:rPr>
      </w:pPr>
    </w:p>
    <w:p w:rsidR="0088661A" w:rsidRPr="00397AC0" w:rsidRDefault="0088661A" w:rsidP="0088661A">
      <w:pPr>
        <w:ind w:firstLine="709"/>
        <w:jc w:val="both"/>
        <w:rPr>
          <w:b/>
          <w:sz w:val="28"/>
          <w:szCs w:val="28"/>
        </w:rPr>
      </w:pPr>
      <w:r w:rsidRPr="00397AC0">
        <w:rPr>
          <w:b/>
          <w:sz w:val="28"/>
          <w:szCs w:val="28"/>
        </w:rPr>
        <w:t xml:space="preserve">Таким образом, </w:t>
      </w:r>
      <w:r w:rsidR="00816952">
        <w:rPr>
          <w:b/>
          <w:sz w:val="28"/>
          <w:szCs w:val="28"/>
        </w:rPr>
        <w:t xml:space="preserve">даже </w:t>
      </w:r>
      <w:r w:rsidRPr="00397AC0">
        <w:rPr>
          <w:b/>
          <w:sz w:val="28"/>
          <w:szCs w:val="28"/>
        </w:rPr>
        <w:t xml:space="preserve"> если  Вы уже получаете льготную пенсию, но ранее пенсионный орган</w:t>
      </w:r>
      <w:r w:rsidR="00816952">
        <w:rPr>
          <w:b/>
          <w:sz w:val="28"/>
          <w:szCs w:val="28"/>
        </w:rPr>
        <w:t xml:space="preserve"> исключил из льготного стажа</w:t>
      </w:r>
      <w:r w:rsidRPr="00397AC0">
        <w:rPr>
          <w:b/>
          <w:sz w:val="28"/>
          <w:szCs w:val="28"/>
        </w:rPr>
        <w:t xml:space="preserve"> </w:t>
      </w:r>
      <w:r w:rsidR="00816952">
        <w:rPr>
          <w:b/>
          <w:sz w:val="28"/>
          <w:szCs w:val="28"/>
        </w:rPr>
        <w:t xml:space="preserve"> </w:t>
      </w:r>
      <w:r w:rsidRPr="00397AC0">
        <w:rPr>
          <w:b/>
          <w:sz w:val="28"/>
          <w:szCs w:val="28"/>
        </w:rPr>
        <w:t>каки</w:t>
      </w:r>
      <w:r w:rsidR="00397AC0" w:rsidRPr="00397AC0">
        <w:rPr>
          <w:b/>
          <w:sz w:val="28"/>
          <w:szCs w:val="28"/>
        </w:rPr>
        <w:t>е-либо периоды</w:t>
      </w:r>
      <w:r w:rsidRPr="00397AC0">
        <w:rPr>
          <w:b/>
          <w:sz w:val="28"/>
          <w:szCs w:val="28"/>
        </w:rPr>
        <w:t xml:space="preserve"> работы, то </w:t>
      </w:r>
      <w:r w:rsidR="00816952">
        <w:rPr>
          <w:b/>
          <w:sz w:val="28"/>
          <w:szCs w:val="28"/>
        </w:rPr>
        <w:t xml:space="preserve">данный отказ </w:t>
      </w:r>
      <w:r w:rsidR="00816952" w:rsidRPr="00397AC0">
        <w:rPr>
          <w:b/>
          <w:sz w:val="28"/>
          <w:szCs w:val="28"/>
        </w:rPr>
        <w:t xml:space="preserve">можно оспорить в суде </w:t>
      </w:r>
      <w:r w:rsidR="00816952">
        <w:rPr>
          <w:b/>
          <w:sz w:val="28"/>
          <w:szCs w:val="28"/>
        </w:rPr>
        <w:t>в течение 3-х  лет.</w:t>
      </w:r>
    </w:p>
    <w:p w:rsidR="0088661A" w:rsidRPr="00397AC0" w:rsidRDefault="0088661A" w:rsidP="0088661A">
      <w:pPr>
        <w:ind w:left="142" w:firstLine="567"/>
        <w:jc w:val="both"/>
        <w:rPr>
          <w:b/>
          <w:sz w:val="24"/>
          <w:szCs w:val="24"/>
        </w:rPr>
      </w:pPr>
    </w:p>
    <w:p w:rsidR="0026414D" w:rsidRPr="002B3E28" w:rsidRDefault="00715CC8" w:rsidP="0088661A">
      <w:pPr>
        <w:autoSpaceDE w:val="0"/>
        <w:autoSpaceDN w:val="0"/>
        <w:adjustRightInd w:val="0"/>
        <w:ind w:firstLine="709"/>
        <w:outlineLvl w:val="2"/>
        <w:rPr>
          <w:b/>
          <w:color w:val="4F81BD" w:themeColor="accent1"/>
          <w:sz w:val="32"/>
          <w:szCs w:val="32"/>
        </w:rPr>
      </w:pPr>
      <w:r w:rsidRPr="002B3E28">
        <w:rPr>
          <w:b/>
          <w:color w:val="4F81BD" w:themeColor="accent1"/>
          <w:sz w:val="32"/>
          <w:szCs w:val="32"/>
        </w:rPr>
        <w:t xml:space="preserve">                </w:t>
      </w:r>
      <w:r w:rsidR="002B3E28">
        <w:rPr>
          <w:b/>
          <w:color w:val="4F81BD" w:themeColor="accent1"/>
          <w:sz w:val="32"/>
          <w:szCs w:val="32"/>
        </w:rPr>
        <w:t xml:space="preserve">            </w:t>
      </w:r>
      <w:r w:rsidR="0088661A" w:rsidRPr="002B3E28">
        <w:rPr>
          <w:b/>
          <w:color w:val="4F81BD" w:themeColor="accent1"/>
          <w:sz w:val="32"/>
          <w:szCs w:val="32"/>
        </w:rPr>
        <w:t xml:space="preserve">  </w:t>
      </w:r>
      <w:r w:rsidR="00B55CB5" w:rsidRPr="002B3E28">
        <w:rPr>
          <w:b/>
          <w:color w:val="4F81BD" w:themeColor="accent1"/>
          <w:sz w:val="32"/>
          <w:szCs w:val="32"/>
        </w:rPr>
        <w:t>Если у Вас возникают вопросы,</w:t>
      </w:r>
    </w:p>
    <w:p w:rsidR="00B55CB5" w:rsidRPr="002B3E28" w:rsidRDefault="00B55CB5" w:rsidP="0088661A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4F81BD" w:themeColor="accent1"/>
          <w:sz w:val="32"/>
          <w:szCs w:val="32"/>
        </w:rPr>
      </w:pPr>
      <w:r w:rsidRPr="002B3E28">
        <w:rPr>
          <w:b/>
          <w:color w:val="4F81BD" w:themeColor="accent1"/>
          <w:sz w:val="32"/>
          <w:szCs w:val="32"/>
        </w:rPr>
        <w:t>то их можно задать</w:t>
      </w:r>
      <w:r w:rsidR="00050771">
        <w:rPr>
          <w:b/>
          <w:color w:val="4F81BD" w:themeColor="accent1"/>
          <w:sz w:val="32"/>
          <w:szCs w:val="32"/>
        </w:rPr>
        <w:t xml:space="preserve"> в краевой комитет П</w:t>
      </w:r>
      <w:r w:rsidR="00E97377" w:rsidRPr="002B3E28">
        <w:rPr>
          <w:b/>
          <w:color w:val="4F81BD" w:themeColor="accent1"/>
          <w:sz w:val="32"/>
          <w:szCs w:val="32"/>
        </w:rPr>
        <w:t>рофсоюза</w:t>
      </w:r>
      <w:r w:rsidRPr="002B3E28">
        <w:rPr>
          <w:b/>
          <w:color w:val="4F81BD" w:themeColor="accent1"/>
          <w:sz w:val="32"/>
          <w:szCs w:val="32"/>
        </w:rPr>
        <w:t>:</w:t>
      </w:r>
    </w:p>
    <w:p w:rsidR="0088661A" w:rsidRPr="002B3E28" w:rsidRDefault="0088661A" w:rsidP="0088661A">
      <w:pPr>
        <w:jc w:val="center"/>
        <w:rPr>
          <w:color w:val="4F81BD" w:themeColor="accent1"/>
          <w:sz w:val="32"/>
          <w:szCs w:val="32"/>
        </w:rPr>
      </w:pPr>
    </w:p>
    <w:p w:rsidR="002B3E28" w:rsidRDefault="00B55CB5" w:rsidP="0088661A">
      <w:pPr>
        <w:jc w:val="center"/>
        <w:rPr>
          <w:color w:val="4F81BD" w:themeColor="accent1"/>
          <w:sz w:val="32"/>
          <w:szCs w:val="32"/>
        </w:rPr>
      </w:pPr>
      <w:r w:rsidRPr="002B3E28">
        <w:rPr>
          <w:color w:val="4F81BD" w:themeColor="accent1"/>
          <w:sz w:val="32"/>
          <w:szCs w:val="32"/>
        </w:rPr>
        <w:t xml:space="preserve">г. Чита, ул. Ленина, 90, 3 </w:t>
      </w:r>
      <w:r w:rsidR="00EF073E" w:rsidRPr="002B3E28">
        <w:rPr>
          <w:color w:val="4F81BD" w:themeColor="accent1"/>
          <w:sz w:val="32"/>
          <w:szCs w:val="32"/>
        </w:rPr>
        <w:t>эт</w:t>
      </w:r>
      <w:r w:rsidR="00715CC8" w:rsidRPr="002B3E28">
        <w:rPr>
          <w:color w:val="4F81BD" w:themeColor="accent1"/>
          <w:sz w:val="32"/>
          <w:szCs w:val="32"/>
        </w:rPr>
        <w:t xml:space="preserve">аж </w:t>
      </w:r>
    </w:p>
    <w:p w:rsidR="002B3E28" w:rsidRPr="00050771" w:rsidRDefault="00715CC8" w:rsidP="002B3E28">
      <w:pPr>
        <w:jc w:val="center"/>
        <w:rPr>
          <w:color w:val="4F81BD" w:themeColor="accent1"/>
          <w:sz w:val="32"/>
          <w:szCs w:val="32"/>
        </w:rPr>
      </w:pPr>
      <w:r w:rsidRPr="002B3E28">
        <w:rPr>
          <w:color w:val="4F81BD" w:themeColor="accent1"/>
          <w:sz w:val="32"/>
          <w:szCs w:val="32"/>
        </w:rPr>
        <w:t>тел</w:t>
      </w:r>
      <w:r w:rsidRPr="00050771">
        <w:rPr>
          <w:color w:val="4F81BD" w:themeColor="accent1"/>
          <w:sz w:val="32"/>
          <w:szCs w:val="32"/>
        </w:rPr>
        <w:t xml:space="preserve"> </w:t>
      </w:r>
      <w:r w:rsidR="00EF073E" w:rsidRPr="00050771">
        <w:rPr>
          <w:color w:val="4F81BD" w:themeColor="accent1"/>
          <w:sz w:val="32"/>
          <w:szCs w:val="32"/>
        </w:rPr>
        <w:t>8 (3022)</w:t>
      </w:r>
      <w:r w:rsidR="002B3E28" w:rsidRPr="00050771">
        <w:rPr>
          <w:color w:val="4F81BD" w:themeColor="accent1"/>
          <w:sz w:val="32"/>
          <w:szCs w:val="32"/>
        </w:rPr>
        <w:t xml:space="preserve">, 35-12-28, 35-55-57, 35-94-50, </w:t>
      </w:r>
      <w:r w:rsidR="00EF073E" w:rsidRPr="00050771">
        <w:rPr>
          <w:color w:val="4F81BD" w:themeColor="accent1"/>
          <w:sz w:val="32"/>
          <w:szCs w:val="32"/>
        </w:rPr>
        <w:t xml:space="preserve"> 26</w:t>
      </w:r>
      <w:r w:rsidR="002B3E28" w:rsidRPr="00050771">
        <w:rPr>
          <w:color w:val="4F81BD" w:themeColor="accent1"/>
          <w:sz w:val="32"/>
          <w:szCs w:val="32"/>
        </w:rPr>
        <w:t>-</w:t>
      </w:r>
      <w:r w:rsidR="00EF073E" w:rsidRPr="00050771">
        <w:rPr>
          <w:color w:val="4F81BD" w:themeColor="accent1"/>
          <w:sz w:val="32"/>
          <w:szCs w:val="32"/>
        </w:rPr>
        <w:t>44</w:t>
      </w:r>
      <w:r w:rsidR="002B3E28" w:rsidRPr="00050771">
        <w:rPr>
          <w:color w:val="4F81BD" w:themeColor="accent1"/>
          <w:sz w:val="32"/>
          <w:szCs w:val="32"/>
        </w:rPr>
        <w:t>-</w:t>
      </w:r>
      <w:r w:rsidR="00EF073E" w:rsidRPr="00050771">
        <w:rPr>
          <w:color w:val="4F81BD" w:themeColor="accent1"/>
          <w:sz w:val="32"/>
          <w:szCs w:val="32"/>
        </w:rPr>
        <w:t>75</w:t>
      </w:r>
      <w:r w:rsidR="000F6CBE" w:rsidRPr="00050771">
        <w:rPr>
          <w:color w:val="4F81BD" w:themeColor="accent1"/>
          <w:sz w:val="32"/>
          <w:szCs w:val="32"/>
        </w:rPr>
        <w:t xml:space="preserve"> </w:t>
      </w:r>
    </w:p>
    <w:p w:rsidR="00B55CB5" w:rsidRPr="002B3E28" w:rsidRDefault="000F6CBE" w:rsidP="0088661A">
      <w:pPr>
        <w:jc w:val="center"/>
        <w:rPr>
          <w:color w:val="4F81BD" w:themeColor="accent1"/>
          <w:sz w:val="32"/>
          <w:szCs w:val="32"/>
          <w:lang w:val="en-US"/>
        </w:rPr>
      </w:pPr>
      <w:r w:rsidRPr="00050771">
        <w:rPr>
          <w:color w:val="4F81BD" w:themeColor="accent1"/>
          <w:sz w:val="32"/>
          <w:szCs w:val="32"/>
        </w:rPr>
        <w:t xml:space="preserve"> </w:t>
      </w:r>
      <w:proofErr w:type="gramStart"/>
      <w:r w:rsidR="00B55CB5" w:rsidRPr="002B3E28">
        <w:rPr>
          <w:color w:val="4F81BD" w:themeColor="accent1"/>
          <w:sz w:val="32"/>
          <w:szCs w:val="32"/>
          <w:lang w:val="en-US"/>
        </w:rPr>
        <w:t>email</w:t>
      </w:r>
      <w:proofErr w:type="gramEnd"/>
      <w:r w:rsidR="00B55CB5" w:rsidRPr="002B3E28">
        <w:rPr>
          <w:color w:val="4F81BD" w:themeColor="accent1"/>
          <w:sz w:val="32"/>
          <w:szCs w:val="32"/>
          <w:lang w:val="en-US"/>
        </w:rPr>
        <w:t>: obkom.chita@mail.ru</w:t>
      </w:r>
    </w:p>
    <w:p w:rsidR="002B3E28" w:rsidRPr="002B3E28" w:rsidRDefault="002B3E28">
      <w:pPr>
        <w:jc w:val="center"/>
        <w:rPr>
          <w:color w:val="4F81BD" w:themeColor="accent1"/>
          <w:sz w:val="32"/>
          <w:szCs w:val="32"/>
          <w:lang w:val="en-US"/>
        </w:rPr>
      </w:pPr>
    </w:p>
    <w:sectPr w:rsidR="002B3E28" w:rsidRPr="002B3E28" w:rsidSect="00B20BA2">
      <w:pgSz w:w="11906" w:h="16838"/>
      <w:pgMar w:top="567" w:right="849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F5"/>
    <w:multiLevelType w:val="hybridMultilevel"/>
    <w:tmpl w:val="013EDE34"/>
    <w:lvl w:ilvl="0" w:tplc="3DF2F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D7D36"/>
    <w:multiLevelType w:val="hybridMultilevel"/>
    <w:tmpl w:val="1C94D16C"/>
    <w:lvl w:ilvl="0" w:tplc="C2189D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12363F"/>
    <w:multiLevelType w:val="hybridMultilevel"/>
    <w:tmpl w:val="76C4DE34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CFC71A0"/>
    <w:multiLevelType w:val="hybridMultilevel"/>
    <w:tmpl w:val="43A0D826"/>
    <w:lvl w:ilvl="0" w:tplc="417A5C4C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74AC4080"/>
    <w:multiLevelType w:val="hybridMultilevel"/>
    <w:tmpl w:val="995AAD0E"/>
    <w:lvl w:ilvl="0" w:tplc="3C2EFA5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6F7FAD"/>
    <w:multiLevelType w:val="hybridMultilevel"/>
    <w:tmpl w:val="5448C4CA"/>
    <w:lvl w:ilvl="0" w:tplc="126AE2F4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55CB5"/>
    <w:rsid w:val="00045F47"/>
    <w:rsid w:val="00050771"/>
    <w:rsid w:val="000F6CBE"/>
    <w:rsid w:val="001B1E8F"/>
    <w:rsid w:val="001E4AFD"/>
    <w:rsid w:val="0026182B"/>
    <w:rsid w:val="0026414D"/>
    <w:rsid w:val="002870E0"/>
    <w:rsid w:val="002B3E28"/>
    <w:rsid w:val="002E4FEE"/>
    <w:rsid w:val="00355262"/>
    <w:rsid w:val="00376A0C"/>
    <w:rsid w:val="00397AC0"/>
    <w:rsid w:val="003E3379"/>
    <w:rsid w:val="003F5404"/>
    <w:rsid w:val="00416561"/>
    <w:rsid w:val="004F1BF9"/>
    <w:rsid w:val="00573535"/>
    <w:rsid w:val="0058612A"/>
    <w:rsid w:val="005F228E"/>
    <w:rsid w:val="005F4B8D"/>
    <w:rsid w:val="00602BEB"/>
    <w:rsid w:val="006A0A83"/>
    <w:rsid w:val="006C56A8"/>
    <w:rsid w:val="006E7AD9"/>
    <w:rsid w:val="006F7268"/>
    <w:rsid w:val="00715CC8"/>
    <w:rsid w:val="00732120"/>
    <w:rsid w:val="00774B75"/>
    <w:rsid w:val="007A4593"/>
    <w:rsid w:val="007B37C4"/>
    <w:rsid w:val="00816952"/>
    <w:rsid w:val="00867495"/>
    <w:rsid w:val="0088661A"/>
    <w:rsid w:val="008D4E00"/>
    <w:rsid w:val="008E7AA0"/>
    <w:rsid w:val="009025C8"/>
    <w:rsid w:val="00907757"/>
    <w:rsid w:val="00933EDD"/>
    <w:rsid w:val="00944B55"/>
    <w:rsid w:val="00951CA0"/>
    <w:rsid w:val="00991351"/>
    <w:rsid w:val="00A25E43"/>
    <w:rsid w:val="00AC0307"/>
    <w:rsid w:val="00B20BA2"/>
    <w:rsid w:val="00B55CB5"/>
    <w:rsid w:val="00BB42F0"/>
    <w:rsid w:val="00BD72C1"/>
    <w:rsid w:val="00C05A83"/>
    <w:rsid w:val="00C20FB1"/>
    <w:rsid w:val="00C53D13"/>
    <w:rsid w:val="00C83BB8"/>
    <w:rsid w:val="00D11B1A"/>
    <w:rsid w:val="00D745A0"/>
    <w:rsid w:val="00D84F45"/>
    <w:rsid w:val="00D96AE8"/>
    <w:rsid w:val="00DF00FF"/>
    <w:rsid w:val="00E23DCF"/>
    <w:rsid w:val="00E3165A"/>
    <w:rsid w:val="00E47809"/>
    <w:rsid w:val="00E97377"/>
    <w:rsid w:val="00EA297D"/>
    <w:rsid w:val="00ED0C46"/>
    <w:rsid w:val="00EF073E"/>
    <w:rsid w:val="00F57D2D"/>
    <w:rsid w:val="00F83ACD"/>
    <w:rsid w:val="00F91F3B"/>
    <w:rsid w:val="00FC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5CB5"/>
    <w:pPr>
      <w:keepNext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CB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B55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5CB5"/>
    <w:pPr>
      <w:ind w:left="720"/>
      <w:contextualSpacing/>
    </w:pPr>
  </w:style>
  <w:style w:type="paragraph" w:styleId="a4">
    <w:name w:val="Normal (Web)"/>
    <w:basedOn w:val="a"/>
    <w:uiPriority w:val="99"/>
    <w:rsid w:val="00B55CB5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link w:val="21"/>
    <w:rsid w:val="00B20BA2"/>
    <w:rPr>
      <w:spacing w:val="5"/>
      <w:shd w:val="clear" w:color="auto" w:fill="FFFFFF"/>
    </w:rPr>
  </w:style>
  <w:style w:type="paragraph" w:customStyle="1" w:styleId="21">
    <w:name w:val="Основной текст2"/>
    <w:basedOn w:val="a"/>
    <w:link w:val="a5"/>
    <w:rsid w:val="00B20BA2"/>
    <w:pPr>
      <w:widowControl w:val="0"/>
      <w:shd w:val="clear" w:color="auto" w:fill="FFFFFF"/>
      <w:spacing w:after="60" w:line="0" w:lineRule="atLeast"/>
      <w:ind w:hanging="1340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2017-05-15T06:15:00Z</cp:lastPrinted>
  <dcterms:created xsi:type="dcterms:W3CDTF">2017-05-15T06:17:00Z</dcterms:created>
  <dcterms:modified xsi:type="dcterms:W3CDTF">2017-05-15T23:58:00Z</dcterms:modified>
</cp:coreProperties>
</file>